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52F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1D7C78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E0E0CB7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4C0A8253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4A368CAF" w14:textId="77777777" w:rsidR="00E23175" w:rsidRPr="00E23175" w:rsidRDefault="005C4734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29BFE9F2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27EB09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A9716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9C">
        <w:rPr>
          <w:rFonts w:ascii="Times New Roman" w:hAnsi="Times New Roman" w:cs="Times New Roman"/>
          <w:sz w:val="28"/>
          <w:szCs w:val="28"/>
        </w:rPr>
        <w:t>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27D9C">
        <w:rPr>
          <w:rFonts w:ascii="Times New Roman" w:hAnsi="Times New Roman" w:cs="Times New Roman"/>
          <w:sz w:val="28"/>
          <w:szCs w:val="28"/>
        </w:rPr>
        <w:t>19.10.2021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D27D9C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14:paraId="7592D9DE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2E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1DBD004D" w14:textId="77777777" w:rsidR="000050AB" w:rsidRDefault="004133D0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76C15E1D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73447E0F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</w:p>
    <w:p w14:paraId="25A50BA6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</w:p>
    <w:p w14:paraId="47BC9F12" w14:textId="77777777" w:rsidR="00530DB4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 охраны</w:t>
      </w:r>
    </w:p>
    <w:p w14:paraId="2A2F3F1F" w14:textId="77777777" w:rsidR="00530DB4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использования особо охраняемых природных</w:t>
      </w:r>
    </w:p>
    <w:p w14:paraId="719549F9" w14:textId="77777777" w:rsidR="00A05E11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территорий»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</w:p>
    <w:p w14:paraId="0743BAC4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4C60947E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2D94D2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5C4734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5FB2F71B" w14:textId="77777777" w:rsidR="000A4A08" w:rsidRDefault="000A4A08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EB733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A08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02870B0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BFBE61" w14:textId="77777777"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B66A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охраняемых природных территорий»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73BC1" w14:textId="77777777"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</w:t>
      </w:r>
      <w:r w:rsidR="00A05E11">
        <w:rPr>
          <w:rFonts w:ascii="Times New Roman" w:eastAsia="Calibri" w:hAnsi="Times New Roman" w:cs="Times New Roman"/>
          <w:sz w:val="28"/>
          <w:szCs w:val="28"/>
        </w:rPr>
        <w:lastRenderedPageBreak/>
        <w:t>охраняемых природных территорий»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3EBBFB2F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CA00A06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32AD5AC0" w14:textId="77777777" w:rsidR="00D5155A" w:rsidRPr="003B13A5" w:rsidRDefault="00525FB9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1522E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5C4734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3B13A5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рисков(ущерба) охраняемым законом ценностям в сфере муниципального контроля в области охраны и использования особо ох</w:t>
      </w:r>
      <w:r w:rsidR="00A05E11">
        <w:rPr>
          <w:rFonts w:ascii="Times New Roman" w:eastAsia="Calibri" w:hAnsi="Times New Roman" w:cs="Times New Roman"/>
          <w:sz w:val="28"/>
          <w:szCs w:val="28"/>
        </w:rPr>
        <w:t>раняемых природных территорий»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F7F5809" w14:textId="77777777" w:rsidR="002300A7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2300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2300A7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F559BD">
        <w:rPr>
          <w:rFonts w:ascii="Times New Roman" w:hAnsi="Times New Roman" w:cs="Times New Roman"/>
          <w:sz w:val="28"/>
          <w:szCs w:val="28"/>
        </w:rPr>
        <w:t>с 22</w:t>
      </w:r>
      <w:r w:rsidR="002300A7">
        <w:rPr>
          <w:rFonts w:ascii="Times New Roman" w:hAnsi="Times New Roman" w:cs="Times New Roman"/>
          <w:sz w:val="28"/>
          <w:szCs w:val="28"/>
        </w:rPr>
        <w:t>.1</w:t>
      </w:r>
      <w:r w:rsidR="00F559BD">
        <w:rPr>
          <w:rFonts w:ascii="Times New Roman" w:hAnsi="Times New Roman" w:cs="Times New Roman"/>
          <w:sz w:val="28"/>
          <w:szCs w:val="28"/>
        </w:rPr>
        <w:t>0</w:t>
      </w:r>
      <w:r w:rsidR="002300A7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F559BD">
        <w:rPr>
          <w:rFonts w:ascii="Times New Roman" w:hAnsi="Times New Roman" w:cs="Times New Roman"/>
          <w:sz w:val="28"/>
          <w:szCs w:val="28"/>
        </w:rPr>
        <w:t>01</w:t>
      </w:r>
      <w:r w:rsidR="002300A7">
        <w:rPr>
          <w:rFonts w:ascii="Times New Roman" w:hAnsi="Times New Roman" w:cs="Times New Roman"/>
          <w:sz w:val="28"/>
          <w:szCs w:val="28"/>
        </w:rPr>
        <w:t>.11.2021 г.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1146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0E58AA0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A6B86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7A7FBCFC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18205B6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3E3F22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1975D0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7105DE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B51DAC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4421DBD4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975D0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65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8605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61FB1D25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75D0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37042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9F911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1975D0">
        <w:rPr>
          <w:rFonts w:ascii="Times New Roman" w:hAnsi="Times New Roman" w:cs="Times New Roman"/>
          <w:sz w:val="28"/>
          <w:szCs w:val="28"/>
        </w:rPr>
        <w:t>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22F4FF35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EF5BD0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1FFF3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4C866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1084AFB7" w14:textId="41625C53" w:rsidR="00C945A0" w:rsidRPr="00F75B97" w:rsidRDefault="005C4734" w:rsidP="00F75B97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sectPr w:rsidR="00C945A0" w:rsidRPr="00F75B97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4603" w14:textId="77777777" w:rsidR="00C47B7A" w:rsidRDefault="00C47B7A" w:rsidP="00737F98">
      <w:pPr>
        <w:spacing w:after="0" w:line="240" w:lineRule="auto"/>
      </w:pPr>
      <w:r>
        <w:separator/>
      </w:r>
    </w:p>
  </w:endnote>
  <w:endnote w:type="continuationSeparator" w:id="0">
    <w:p w14:paraId="3BC61772" w14:textId="77777777" w:rsidR="00C47B7A" w:rsidRDefault="00C47B7A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90BE" w14:textId="77777777" w:rsidR="00737F98" w:rsidRDefault="00737F98">
    <w:pPr>
      <w:pStyle w:val="a5"/>
      <w:jc w:val="right"/>
    </w:pPr>
  </w:p>
  <w:p w14:paraId="2FBD89D6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E1BB" w14:textId="77777777" w:rsidR="00C47B7A" w:rsidRDefault="00C47B7A" w:rsidP="00737F98">
      <w:pPr>
        <w:spacing w:after="0" w:line="240" w:lineRule="auto"/>
      </w:pPr>
      <w:r>
        <w:separator/>
      </w:r>
    </w:p>
  </w:footnote>
  <w:footnote w:type="continuationSeparator" w:id="0">
    <w:p w14:paraId="141EA2E1" w14:textId="77777777" w:rsidR="00C47B7A" w:rsidRDefault="00C47B7A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A4A08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44CF"/>
    <w:rsid w:val="002C4DB2"/>
    <w:rsid w:val="00315E3B"/>
    <w:rsid w:val="003B13A5"/>
    <w:rsid w:val="003C2AA0"/>
    <w:rsid w:val="003D5665"/>
    <w:rsid w:val="003E3F22"/>
    <w:rsid w:val="004133D0"/>
    <w:rsid w:val="0041522E"/>
    <w:rsid w:val="004164FC"/>
    <w:rsid w:val="00420779"/>
    <w:rsid w:val="004B34A5"/>
    <w:rsid w:val="004C1324"/>
    <w:rsid w:val="004C1CDF"/>
    <w:rsid w:val="00525FB9"/>
    <w:rsid w:val="00526500"/>
    <w:rsid w:val="00530DB4"/>
    <w:rsid w:val="005A6B86"/>
    <w:rsid w:val="005C4734"/>
    <w:rsid w:val="0069086D"/>
    <w:rsid w:val="006B26E9"/>
    <w:rsid w:val="006C7333"/>
    <w:rsid w:val="006D59FC"/>
    <w:rsid w:val="007105DE"/>
    <w:rsid w:val="00737F98"/>
    <w:rsid w:val="007C2FA2"/>
    <w:rsid w:val="007E3B8B"/>
    <w:rsid w:val="007F717F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B26388"/>
    <w:rsid w:val="00B51DAC"/>
    <w:rsid w:val="00BA5C74"/>
    <w:rsid w:val="00BA6D95"/>
    <w:rsid w:val="00BB6DB4"/>
    <w:rsid w:val="00BC5BA2"/>
    <w:rsid w:val="00C2315A"/>
    <w:rsid w:val="00C31F09"/>
    <w:rsid w:val="00C47B7A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B66AC"/>
    <w:rsid w:val="00DC2631"/>
    <w:rsid w:val="00DD2F4B"/>
    <w:rsid w:val="00E06217"/>
    <w:rsid w:val="00E23175"/>
    <w:rsid w:val="00E65E64"/>
    <w:rsid w:val="00E81B09"/>
    <w:rsid w:val="00EE4857"/>
    <w:rsid w:val="00F31267"/>
    <w:rsid w:val="00F37042"/>
    <w:rsid w:val="00F559BD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2E1"/>
  <w15:docId w15:val="{EF4CD8DE-B62A-45FB-9037-53AAE2AA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ED46-C5F0-48AD-8C95-ED80B42E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3</cp:revision>
  <cp:lastPrinted>2021-10-18T11:03:00Z</cp:lastPrinted>
  <dcterms:created xsi:type="dcterms:W3CDTF">2021-10-15T12:18:00Z</dcterms:created>
  <dcterms:modified xsi:type="dcterms:W3CDTF">2021-10-19T09:06:00Z</dcterms:modified>
</cp:coreProperties>
</file>