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26" w:rsidRPr="00B11D26" w:rsidRDefault="00B11D26" w:rsidP="00B11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Пенсионерам-опекунам с 1 июля проиндексируют пенсии</w:t>
      </w:r>
    </w:p>
    <w:p w:rsidR="00517A13" w:rsidRDefault="00517A13" w:rsidP="00517A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D26" w:rsidRPr="00B11D26" w:rsidRDefault="00B11D26" w:rsidP="00517A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D26">
        <w:rPr>
          <w:rFonts w:ascii="Times New Roman" w:hAnsi="Times New Roman" w:cs="Times New Roman"/>
          <w:color w:val="000000"/>
          <w:sz w:val="24"/>
          <w:szCs w:val="24"/>
        </w:rPr>
        <w:t>С 1 июля 2020 год</w:t>
      </w:r>
      <w:r w:rsidR="00517A13">
        <w:rPr>
          <w:rFonts w:ascii="Times New Roman" w:hAnsi="Times New Roman" w:cs="Times New Roman"/>
          <w:color w:val="000000"/>
          <w:sz w:val="24"/>
          <w:szCs w:val="24"/>
        </w:rPr>
        <w:t>а, согласно принятой поправке в Ф</w:t>
      </w:r>
      <w:r w:rsidRPr="00B11D26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едеральный закон </w:t>
      </w:r>
      <w:r w:rsidR="00517A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«О</w:t>
      </w:r>
      <w:r w:rsidRPr="00B11D26">
        <w:rPr>
          <w:rFonts w:ascii="Times New Roman" w:hAnsi="Times New Roman" w:cs="Times New Roman"/>
          <w:color w:val="000000"/>
          <w:sz w:val="24"/>
          <w:szCs w:val="24"/>
        </w:rPr>
        <w:t>б обязательном пенсионном страховании</w:t>
      </w:r>
      <w:r w:rsidR="00517A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11D26">
        <w:rPr>
          <w:rFonts w:ascii="Times New Roman" w:hAnsi="Times New Roman" w:cs="Times New Roman"/>
          <w:color w:val="000000"/>
          <w:sz w:val="24"/>
          <w:szCs w:val="24"/>
        </w:rPr>
        <w:t xml:space="preserve"> вступ</w:t>
      </w:r>
      <w:r w:rsidR="00517A13">
        <w:rPr>
          <w:rFonts w:ascii="Times New Roman" w:hAnsi="Times New Roman" w:cs="Times New Roman"/>
          <w:color w:val="000000"/>
          <w:sz w:val="24"/>
          <w:szCs w:val="24"/>
        </w:rPr>
        <w:t>ают</w:t>
      </w:r>
      <w:r w:rsidRPr="00B11D26">
        <w:rPr>
          <w:rFonts w:ascii="Times New Roman" w:hAnsi="Times New Roman" w:cs="Times New Roman"/>
          <w:color w:val="000000"/>
          <w:sz w:val="24"/>
          <w:szCs w:val="24"/>
        </w:rPr>
        <w:t xml:space="preserve"> в силу изменения, исключающие опекунов и попечителей из перечня лиц, на которых распространяется обязательное пенсионное страхование. С этой даты пенсионеры, исполняющие обязанности по договору опеки или попечительства, в том числе по договору о приёмной семье, не будут приравниваться к работающим гражданам и начнут получать страховую пенсию в увеличенном размере с учётом пропущенных индексаций.</w:t>
      </w:r>
    </w:p>
    <w:p w:rsidR="00517A13" w:rsidRDefault="00B11D26" w:rsidP="00517A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D26">
        <w:rPr>
          <w:rFonts w:ascii="Times New Roman" w:hAnsi="Times New Roman" w:cs="Times New Roman"/>
          <w:color w:val="000000"/>
          <w:sz w:val="24"/>
          <w:szCs w:val="24"/>
        </w:rPr>
        <w:t xml:space="preserve">Надбавка к пенсии </w:t>
      </w:r>
      <w:r w:rsidR="00517A13">
        <w:rPr>
          <w:rFonts w:ascii="Times New Roman" w:hAnsi="Times New Roman" w:cs="Times New Roman"/>
          <w:color w:val="000000"/>
          <w:sz w:val="24"/>
          <w:szCs w:val="24"/>
        </w:rPr>
        <w:t>носит</w:t>
      </w:r>
      <w:r w:rsidRPr="00B11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1D26">
        <w:rPr>
          <w:rFonts w:ascii="Times New Roman" w:hAnsi="Times New Roman" w:cs="Times New Roman"/>
          <w:color w:val="000000"/>
          <w:sz w:val="24"/>
          <w:szCs w:val="24"/>
        </w:rPr>
        <w:t>беззаявительный</w:t>
      </w:r>
      <w:proofErr w:type="spellEnd"/>
      <w:r w:rsidRPr="00B11D2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</w:t>
      </w:r>
      <w:r w:rsidR="00517A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1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7A13" w:rsidRDefault="00B11D26" w:rsidP="00517A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D26">
        <w:rPr>
          <w:rFonts w:ascii="Times New Roman" w:hAnsi="Times New Roman" w:cs="Times New Roman"/>
          <w:color w:val="000000"/>
          <w:sz w:val="24"/>
          <w:szCs w:val="24"/>
        </w:rPr>
        <w:t>Обращаем внимание, если одновременно с исполнением обязанностей опекуна или попечителя получатель пенсии будет осуществлять другую оплачиваемую трудовую деятельность, то он будет относиться к числу работающих лиц. В этом случае страховая пенсия с учётом индексации будет выплачиваться только после увольнения.</w:t>
      </w:r>
      <w:r w:rsidR="00517A13" w:rsidRPr="00517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7A13" w:rsidRPr="00B11D26" w:rsidRDefault="00517A13" w:rsidP="00517A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D26">
        <w:rPr>
          <w:rFonts w:ascii="Times New Roman" w:hAnsi="Times New Roman" w:cs="Times New Roman"/>
          <w:color w:val="000000"/>
          <w:sz w:val="24"/>
          <w:szCs w:val="24"/>
        </w:rPr>
        <w:t xml:space="preserve">Повышенную пенсию в результате утвержденных изменений получат более 550 пенсионеров города и области, которые являются опекунами или попечителями и исполняют свои обязанности </w:t>
      </w:r>
      <w:proofErr w:type="spellStart"/>
      <w:r w:rsidRPr="00B11D26">
        <w:rPr>
          <w:rFonts w:ascii="Times New Roman" w:hAnsi="Times New Roman" w:cs="Times New Roman"/>
          <w:color w:val="000000"/>
          <w:sz w:val="24"/>
          <w:szCs w:val="24"/>
        </w:rPr>
        <w:t>возмездно</w:t>
      </w:r>
      <w:proofErr w:type="spellEnd"/>
      <w:r w:rsidRPr="00B11D26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договору.</w:t>
      </w:r>
    </w:p>
    <w:p w:rsidR="009B098E" w:rsidRDefault="009B098E" w:rsidP="00517A1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AE6" w:rsidRDefault="009D1AE6" w:rsidP="009D1AE6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B11D26" w:rsidRPr="00B11D26" w:rsidRDefault="00B11D26" w:rsidP="00B11D26">
      <w:pPr>
        <w:rPr>
          <w:rFonts w:ascii="Times New Roman" w:hAnsi="Times New Roman" w:cs="Times New Roman"/>
          <w:sz w:val="24"/>
          <w:szCs w:val="24"/>
        </w:rPr>
      </w:pPr>
    </w:p>
    <w:sectPr w:rsidR="00B11D26" w:rsidRPr="00B11D26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26"/>
    <w:rsid w:val="001C1176"/>
    <w:rsid w:val="001D4F15"/>
    <w:rsid w:val="00261EC7"/>
    <w:rsid w:val="003717FF"/>
    <w:rsid w:val="00517A13"/>
    <w:rsid w:val="008E6DA8"/>
    <w:rsid w:val="008F05B2"/>
    <w:rsid w:val="009B098E"/>
    <w:rsid w:val="009D1AE6"/>
    <w:rsid w:val="00B11D26"/>
    <w:rsid w:val="00C8676C"/>
    <w:rsid w:val="00EA7B22"/>
    <w:rsid w:val="00F06045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D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057PonomarevaDA</cp:lastModifiedBy>
  <cp:revision>3</cp:revision>
  <cp:lastPrinted>2020-07-02T10:28:00Z</cp:lastPrinted>
  <dcterms:created xsi:type="dcterms:W3CDTF">2020-06-30T14:47:00Z</dcterms:created>
  <dcterms:modified xsi:type="dcterms:W3CDTF">2020-07-02T12:00:00Z</dcterms:modified>
</cp:coreProperties>
</file>